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AC" w:rsidRDefault="00653E0A" w:rsidP="00ED37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1701800</wp:posOffset>
                </wp:positionV>
                <wp:extent cx="6976745" cy="8595360"/>
                <wp:effectExtent l="0" t="0" r="14605" b="1524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6745" cy="8595360"/>
                        </a:xfrm>
                        <a:prstGeom prst="roundRect">
                          <a:avLst>
                            <a:gd name="adj" fmla="val 3749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70EB0" id="Rounded Rectangle 12" o:spid="_x0000_s1026" style="position:absolute;left:0;text-align:left;margin-left:0;margin-top:134pt;width:549.35pt;height:676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2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TOxQIAAAAGAAAOAAAAZHJzL2Uyb0RvYy54bWysVEtvGyEQvlfqf0Dcm7UdP2Ir68hKlKqS&#10;m0RJqpwJC95tgaGAvXZ+fQd2vXZaq4eqF8S8vpn5GObyaqsV2QjnKzA57Z/1KBGGQ1GZVU6/Pd9+&#10;uqDEB2YKpsCInO6Ep1fzjx8uazsTAyhBFcIRBDF+VtucliHYWZZ5XgrN/BlYYdAowWkWUHSrrHCs&#10;RnStskGvN85qcIV1wIX3qL1pjHSe8KUUPNxL6UUgKqdYW0inS+drPLP5JZutHLNlxdsy2D9UoVll&#10;MGkHdcMCI2tX/QGlK+7AgwxnHHQGUlZcpB6wm37vt26eSmZF6gXJ8bajyf8/WH63eXCkKvDtBpQY&#10;pvGNHmFtClGQR2SPmZUSBG1IVG39DP2f7IOLrXq7BP7DoyF7Z4mCb3220unoi42SbWJ917EutoFw&#10;VI6nk/FkOKKEo+1iNB2dj9O7ZGy2D7fOh88CNImXnLpYYKwuUc42Sx8S90XbACu+UyK1wpfcMEXO&#10;J8NprB8BW1+87SFjoIHbSqk0Csqk1kBVRdQlIc6iuFaOIFhOGefChHFKrdb6KxSNfjLq9fZ1p/GN&#10;ISmpP6Bh4pghEdZwlNgKOyViKmUehcTXQFYGKUEHdJy735hKVohGHTOfTp0AI7LEZjrsFuBUX/2W&#10;qNY/hor0jbrg3t8Ka1juIlJmMKEL1pUBdwpAhS5z478nqaEmsvQKxQ5n1UHzib3ltxWOw5L58MAc&#10;vjX+b9xE4R4PqaDOKbQ3Skpwb6f00R8/E1opqXEL5NT/XDMnKFFfDH6zaX84jGsjCcPRZICCO7a8&#10;HlvMWl8Djkgfd57l6Rr9g9prpQP9ggtrEbOiiRmOuXPKg9sL16HZTrjyuFgskhuuCsvC0jxZHsEj&#10;q3F8n7cvzNn2TwT8Tnew3xjtpDfPcfCNkQYW6wCyCtF44LUVcM3g7d0eO5aT12Fxz38BAAD//wMA&#10;UEsDBBQABgAIAAAAIQBs01N93QAAAAoBAAAPAAAAZHJzL2Rvd25yZXYueG1sTI/BTsMwEETvSPyD&#10;tUjcqN0c0jTEqRASNw5tqXp2kiUOjddR7CaBr2d7gtusZjT7ptgtrhcTjqHzpGG9UiCQat901Go4&#10;fbw9ZSBCNNSY3hNq+MYAu/L+rjB542c64HSMreASCrnRYGMccilDbdGZsPIDEnuffnQm8jm2shnN&#10;zOWul4lSqXSmI/5gzYCvFuvL8eo0ZF9KHexmssn2531/dpd9VZ9mrR8flpdnEBGX+BeGGz6jQ8lM&#10;lb9SE0SvgYdEDUmasbjZapttQFSs0mSdgiwL+X9C+QsAAP//AwBQSwECLQAUAAYACAAAACEAtoM4&#10;kv4AAADhAQAAEwAAAAAAAAAAAAAAAAAAAAAAW0NvbnRlbnRfVHlwZXNdLnhtbFBLAQItABQABgAI&#10;AAAAIQA4/SH/1gAAAJQBAAALAAAAAAAAAAAAAAAAAC8BAABfcmVscy8ucmVsc1BLAQItABQABgAI&#10;AAAAIQCSYRTOxQIAAAAGAAAOAAAAAAAAAAAAAAAAAC4CAABkcnMvZTJvRG9jLnhtbFBLAQItABQA&#10;BgAIAAAAIQBs01N93QAAAAoBAAAPAAAAAAAAAAAAAAAAAB8FAABkcnMvZG93bnJldi54bWxQSwUG&#10;AAAAAAQABADzAAAAKQYAAAAA&#10;" filled="f" strokecolor="#538135 [2409]" strokeweight="1pt">
                <v:stroke joinstyle="miter"/>
                <v:path arrowok="t"/>
                <w10:wrap anchorx="margin" anchory="page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97"/>
        <w:bidiVisual/>
        <w:tblW w:w="10430" w:type="dxa"/>
        <w:tblLook w:val="04A0" w:firstRow="1" w:lastRow="0" w:firstColumn="1" w:lastColumn="0" w:noHBand="0" w:noVBand="1"/>
      </w:tblPr>
      <w:tblGrid>
        <w:gridCol w:w="3059"/>
        <w:gridCol w:w="2042"/>
        <w:gridCol w:w="2777"/>
        <w:gridCol w:w="2552"/>
      </w:tblGrid>
      <w:tr w:rsidR="00946361" w:rsidTr="00946361">
        <w:trPr>
          <w:trHeight w:val="343"/>
        </w:trPr>
        <w:tc>
          <w:tcPr>
            <w:tcW w:w="3059" w:type="dxa"/>
            <w:shd w:val="clear" w:color="auto" w:fill="auto"/>
            <w:vAlign w:val="center"/>
          </w:tcPr>
          <w:p w:rsidR="00946361" w:rsidRPr="00946361" w:rsidRDefault="00946361" w:rsidP="0094636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42" w:type="dxa"/>
            <w:shd w:val="clear" w:color="auto" w:fill="E7E6E6" w:themeFill="background2"/>
            <w:vAlign w:val="center"/>
          </w:tcPr>
          <w:p w:rsidR="00946361" w:rsidRDefault="00946361" w:rsidP="00946361">
            <w:pPr>
              <w:jc w:val="right"/>
            </w:pPr>
            <w:r w:rsidRPr="001D45C5">
              <w:rPr>
                <w:rFonts w:cstheme="minorHAnsi"/>
                <w:b/>
                <w:bCs/>
              </w:rPr>
              <w:t>ACADEMIC YEAR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946361" w:rsidRPr="003B678A" w:rsidRDefault="00946361" w:rsidP="00946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946361" w:rsidRPr="003B678A" w:rsidRDefault="00946361" w:rsidP="009463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CREDIT HOURS:</w:t>
            </w:r>
          </w:p>
        </w:tc>
      </w:tr>
      <w:tr w:rsidR="00946361" w:rsidTr="00946361">
        <w:trPr>
          <w:trHeight w:val="343"/>
        </w:trPr>
        <w:tc>
          <w:tcPr>
            <w:tcW w:w="3059" w:type="dxa"/>
            <w:shd w:val="clear" w:color="auto" w:fill="auto"/>
            <w:vAlign w:val="center"/>
          </w:tcPr>
          <w:p w:rsidR="00946361" w:rsidRPr="001D45C5" w:rsidRDefault="00946361" w:rsidP="00946361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42" w:type="dxa"/>
            <w:shd w:val="clear" w:color="auto" w:fill="E7E6E6" w:themeFill="background2"/>
            <w:vAlign w:val="center"/>
          </w:tcPr>
          <w:p w:rsidR="00946361" w:rsidRDefault="00946361" w:rsidP="00946361">
            <w:pPr>
              <w:jc w:val="right"/>
            </w:pPr>
            <w:r w:rsidRPr="001D45C5">
              <w:rPr>
                <w:rFonts w:cstheme="minorHAnsi"/>
                <w:b/>
                <w:bCs/>
              </w:rPr>
              <w:t>SEMESTER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946361" w:rsidRPr="003B678A" w:rsidRDefault="00946361" w:rsidP="00946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946361" w:rsidRDefault="00946361" w:rsidP="00946361">
            <w:pPr>
              <w:jc w:val="right"/>
              <w:rPr>
                <w:rtl/>
              </w:rPr>
            </w:pPr>
            <w:r>
              <w:rPr>
                <w:b/>
                <w:bCs/>
              </w:rPr>
              <w:t>STUDENT NUMBER:</w:t>
            </w:r>
          </w:p>
        </w:tc>
      </w:tr>
      <w:tr w:rsidR="00946361" w:rsidTr="00946361">
        <w:trPr>
          <w:trHeight w:val="359"/>
        </w:trPr>
        <w:tc>
          <w:tcPr>
            <w:tcW w:w="3059" w:type="dxa"/>
            <w:shd w:val="clear" w:color="auto" w:fill="auto"/>
            <w:vAlign w:val="center"/>
          </w:tcPr>
          <w:p w:rsidR="00946361" w:rsidRPr="001D45C5" w:rsidRDefault="00946361" w:rsidP="00946361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42" w:type="dxa"/>
            <w:shd w:val="clear" w:color="auto" w:fill="E7E6E6" w:themeFill="background2"/>
            <w:vAlign w:val="center"/>
          </w:tcPr>
          <w:p w:rsidR="00946361" w:rsidRPr="00946361" w:rsidRDefault="00946361" w:rsidP="00946361">
            <w:pPr>
              <w:jc w:val="right"/>
            </w:pPr>
            <w:r w:rsidRPr="001D45C5">
              <w:rPr>
                <w:rFonts w:cstheme="minorHAnsi"/>
                <w:b/>
                <w:bCs/>
              </w:rPr>
              <w:t>COURSE TITLE</w:t>
            </w:r>
            <w:r>
              <w:rPr>
                <w:rFonts w:cstheme="minorHAnsi"/>
                <w:b/>
                <w:bCs/>
              </w:rPr>
              <w:t>:</w:t>
            </w:r>
            <w:r w:rsidRPr="001D45C5">
              <w:rPr>
                <w:rFonts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946361" w:rsidRPr="003B678A" w:rsidRDefault="00946361" w:rsidP="00946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946361" w:rsidRDefault="00946361" w:rsidP="00946361">
            <w:pPr>
              <w:bidi w:val="0"/>
            </w:pPr>
            <w:r>
              <w:rPr>
                <w:b/>
                <w:bCs/>
              </w:rPr>
              <w:t>COORDINATOR:</w:t>
            </w:r>
          </w:p>
        </w:tc>
      </w:tr>
      <w:tr w:rsidR="00946361" w:rsidTr="00946361">
        <w:trPr>
          <w:trHeight w:val="343"/>
        </w:trPr>
        <w:tc>
          <w:tcPr>
            <w:tcW w:w="3059" w:type="dxa"/>
            <w:shd w:val="clear" w:color="auto" w:fill="auto"/>
            <w:vAlign w:val="center"/>
          </w:tcPr>
          <w:p w:rsidR="00946361" w:rsidRPr="001D45C5" w:rsidRDefault="00946361" w:rsidP="00946361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42" w:type="dxa"/>
            <w:shd w:val="clear" w:color="auto" w:fill="E7E6E6" w:themeFill="background2"/>
            <w:vAlign w:val="center"/>
          </w:tcPr>
          <w:p w:rsidR="00946361" w:rsidRDefault="00946361" w:rsidP="00946361">
            <w:pPr>
              <w:bidi w:val="0"/>
            </w:pPr>
            <w:r w:rsidRPr="001D45C5">
              <w:rPr>
                <w:rFonts w:cstheme="minorHAnsi"/>
                <w:b/>
                <w:bCs/>
              </w:rPr>
              <w:t>COURSE CODE</w:t>
            </w:r>
            <w:r>
              <w:t>: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946361" w:rsidRPr="003B678A" w:rsidRDefault="00946361" w:rsidP="00946361">
            <w:pPr>
              <w:tabs>
                <w:tab w:val="center" w:pos="12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946361" w:rsidRDefault="00946361" w:rsidP="00946361">
            <w:pPr>
              <w:jc w:val="right"/>
            </w:pPr>
            <w:r>
              <w:rPr>
                <w:b/>
                <w:bCs/>
              </w:rPr>
              <w:t>DATE:</w:t>
            </w:r>
          </w:p>
        </w:tc>
      </w:tr>
    </w:tbl>
    <w:p w:rsidR="00274C95" w:rsidRPr="001D45C5" w:rsidRDefault="001D45C5" w:rsidP="00A3655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1D45C5">
        <w:rPr>
          <w:rFonts w:asciiTheme="minorBidi" w:hAnsiTheme="minorBidi"/>
          <w:b/>
          <w:bCs/>
          <w:sz w:val="32"/>
          <w:szCs w:val="32"/>
        </w:rPr>
        <w:t xml:space="preserve">RESULT DETAILED ANALYSIS </w:t>
      </w:r>
      <w:bookmarkStart w:id="0" w:name="_GoBack"/>
      <w:bookmarkEnd w:id="0"/>
    </w:p>
    <w:p w:rsidR="00274C95" w:rsidRPr="005323CA" w:rsidRDefault="00274C95" w:rsidP="00274C95">
      <w:pPr>
        <w:rPr>
          <w:rFonts w:asciiTheme="minorBidi" w:hAnsiTheme="minorBidi"/>
          <w:sz w:val="2"/>
          <w:szCs w:val="2"/>
        </w:rPr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6411"/>
        <w:gridCol w:w="629"/>
        <w:gridCol w:w="760"/>
        <w:gridCol w:w="2656"/>
      </w:tblGrid>
      <w:tr w:rsidR="007D31C1" w:rsidTr="00F07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:rsidR="007D31C1" w:rsidRPr="009E2FFA" w:rsidRDefault="007D31C1" w:rsidP="00436350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r w:rsidRPr="009E2FFA">
              <w:rPr>
                <w:rFonts w:asciiTheme="minorBidi" w:hAnsiTheme="minorBidi"/>
                <w:sz w:val="24"/>
                <w:szCs w:val="24"/>
              </w:rPr>
              <w:t>Item</w:t>
            </w:r>
          </w:p>
        </w:tc>
        <w:tc>
          <w:tcPr>
            <w:tcW w:w="629" w:type="dxa"/>
          </w:tcPr>
          <w:p w:rsidR="007D31C1" w:rsidRPr="009E2FFA" w:rsidRDefault="007D31C1" w:rsidP="009E2FF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9E2FFA">
              <w:rPr>
                <w:rFonts w:asciiTheme="minorBidi" w:hAnsiTheme="minorBidi"/>
                <w:sz w:val="24"/>
                <w:szCs w:val="24"/>
              </w:rPr>
              <w:t>No.</w:t>
            </w:r>
          </w:p>
        </w:tc>
        <w:tc>
          <w:tcPr>
            <w:tcW w:w="760" w:type="dxa"/>
          </w:tcPr>
          <w:p w:rsidR="007D31C1" w:rsidRPr="009E2FFA" w:rsidRDefault="007D31C1" w:rsidP="009E2FF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%</w:t>
            </w:r>
          </w:p>
        </w:tc>
        <w:tc>
          <w:tcPr>
            <w:tcW w:w="2656" w:type="dxa"/>
          </w:tcPr>
          <w:p w:rsidR="007D31C1" w:rsidRPr="009E2FFA" w:rsidRDefault="007D31C1" w:rsidP="00436350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9E2FFA">
              <w:rPr>
                <w:rFonts w:asciiTheme="minorBidi" w:hAnsiTheme="minorBidi"/>
                <w:sz w:val="24"/>
                <w:szCs w:val="24"/>
              </w:rPr>
              <w:t>Notes</w:t>
            </w:r>
          </w:p>
        </w:tc>
      </w:tr>
      <w:tr w:rsidR="005F644F" w:rsidTr="00F0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0" w:type="dxa"/>
            <w:gridSpan w:val="3"/>
          </w:tcPr>
          <w:p w:rsidR="005F644F" w:rsidRPr="005323CA" w:rsidRDefault="005323CA" w:rsidP="001D45C5">
            <w:pPr>
              <w:bidi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KR-20 </w:t>
            </w:r>
            <w:r w:rsidR="00CB18DE"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                                                                         </w:t>
            </w:r>
            <w:r w:rsidR="00761832"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                              </w:t>
            </w:r>
            <w:r w:rsidR="005F644F">
              <w:rPr>
                <w:rFonts w:ascii="Calibri" w:eastAsia="Times New Roman" w:hAnsi="Calibri" w:cs="Times New Roman"/>
                <w:color w:val="000000"/>
              </w:rPr>
              <w:t xml:space="preserve">= </w:t>
            </w:r>
          </w:p>
        </w:tc>
        <w:tc>
          <w:tcPr>
            <w:tcW w:w="2656" w:type="dxa"/>
          </w:tcPr>
          <w:p w:rsidR="005F644F" w:rsidRDefault="005F644F" w:rsidP="00FB3F6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F072B3" w:rsidTr="00F0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:rsidR="00F072B3" w:rsidRPr="009E2FFA" w:rsidRDefault="00F072B3" w:rsidP="00F072B3">
            <w:pPr>
              <w:bidi w:val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E2FFA">
              <w:rPr>
                <w:rFonts w:asciiTheme="minorBidi" w:hAnsiTheme="minorBidi"/>
                <w:sz w:val="20"/>
                <w:szCs w:val="20"/>
              </w:rPr>
              <w:t>Number of Easy Questions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)</w:t>
            </w:r>
            <w:r>
              <w:rPr>
                <w:rFonts w:asciiTheme="minorBidi" w:hAnsiTheme="minorBidi"/>
                <w:sz w:val="20"/>
                <w:szCs w:val="20"/>
              </w:rPr>
              <w:t>DI</w:t>
            </w:r>
            <w:r w:rsidRPr="009E2FFA">
              <w:rPr>
                <w:rFonts w:asciiTheme="minorBidi" w:hAnsiTheme="minorBidi"/>
                <w:sz w:val="20"/>
                <w:szCs w:val="20"/>
              </w:rPr>
              <w:t>*</w:t>
            </w:r>
            <w:r>
              <w:rPr>
                <w:rFonts w:asciiTheme="minorBidi" w:hAnsiTheme="minorBidi"/>
                <w:sz w:val="20"/>
                <w:szCs w:val="20"/>
              </w:rPr>
              <w:t>&gt;0.8)</w:t>
            </w:r>
            <w:r w:rsidRPr="009E2FFA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629" w:type="dxa"/>
          </w:tcPr>
          <w:p w:rsidR="00F072B3" w:rsidRPr="00BF0458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60" w:type="dxa"/>
          </w:tcPr>
          <w:p w:rsidR="00F072B3" w:rsidRPr="00BF0458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56" w:type="dxa"/>
          </w:tcPr>
          <w:p w:rsidR="00F072B3" w:rsidRPr="00F072B3" w:rsidRDefault="00F072B3" w:rsidP="00F072B3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072B3" w:rsidTr="00F0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:rsidR="00F072B3" w:rsidRPr="009E2FFA" w:rsidRDefault="00F072B3" w:rsidP="00F072B3">
            <w:pPr>
              <w:bidi w:val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E2FFA">
              <w:rPr>
                <w:rFonts w:asciiTheme="minorBidi" w:hAnsiTheme="minorBidi"/>
                <w:sz w:val="20"/>
                <w:szCs w:val="20"/>
              </w:rPr>
              <w:t>Number of Difficult Questions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(DI</w:t>
            </w:r>
            <w:r w:rsidRPr="009E2FFA">
              <w:rPr>
                <w:rFonts w:asciiTheme="minorBidi" w:hAnsiTheme="minorBidi"/>
                <w:sz w:val="20"/>
                <w:szCs w:val="20"/>
              </w:rPr>
              <w:t>*</w:t>
            </w:r>
            <w:r>
              <w:rPr>
                <w:rFonts w:asciiTheme="minorBidi" w:hAnsiTheme="minorBidi"/>
                <w:sz w:val="20"/>
                <w:szCs w:val="20"/>
              </w:rPr>
              <w:t xml:space="preserve">&lt;0.2) </w:t>
            </w:r>
            <w:r w:rsidRPr="009E2FFA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629" w:type="dxa"/>
          </w:tcPr>
          <w:p w:rsidR="00F072B3" w:rsidRPr="00BF0458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60" w:type="dxa"/>
          </w:tcPr>
          <w:p w:rsidR="00F072B3" w:rsidRPr="00BF0458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56" w:type="dxa"/>
          </w:tcPr>
          <w:p w:rsidR="00F072B3" w:rsidRPr="00F072B3" w:rsidRDefault="00F072B3" w:rsidP="00F072B3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072B3" w:rsidTr="00F0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:rsidR="00F072B3" w:rsidRPr="009E2FFA" w:rsidRDefault="00F072B3" w:rsidP="00F072B3">
            <w:pPr>
              <w:bidi w:val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E2FFA">
              <w:rPr>
                <w:rFonts w:asciiTheme="minorBidi" w:hAnsiTheme="minorBidi"/>
                <w:sz w:val="20"/>
                <w:szCs w:val="20"/>
              </w:rPr>
              <w:t xml:space="preserve">Number of </w:t>
            </w:r>
            <w:r>
              <w:rPr>
                <w:rFonts w:asciiTheme="minorBidi" w:hAnsiTheme="minorBidi"/>
                <w:sz w:val="20"/>
                <w:szCs w:val="20"/>
              </w:rPr>
              <w:t>Poor</w:t>
            </w:r>
            <w:r w:rsidRPr="009E2FFA">
              <w:rPr>
                <w:rFonts w:asciiTheme="minorBidi" w:hAnsiTheme="minorBidi"/>
                <w:sz w:val="20"/>
                <w:szCs w:val="20"/>
              </w:rPr>
              <w:t xml:space="preserve"> Questions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(discrimination index &lt;0.2 &amp; &gt;0.00)</w:t>
            </w:r>
          </w:p>
        </w:tc>
        <w:tc>
          <w:tcPr>
            <w:tcW w:w="629" w:type="dxa"/>
          </w:tcPr>
          <w:p w:rsidR="00F072B3" w:rsidRPr="00BF0458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60" w:type="dxa"/>
          </w:tcPr>
          <w:p w:rsidR="00F072B3" w:rsidRPr="00363501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56" w:type="dxa"/>
          </w:tcPr>
          <w:p w:rsidR="00F072B3" w:rsidRPr="00F072B3" w:rsidRDefault="00F072B3" w:rsidP="00F072B3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072B3" w:rsidTr="00F0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:rsidR="00F072B3" w:rsidRPr="009E2FFA" w:rsidRDefault="00F072B3" w:rsidP="00F072B3">
            <w:pPr>
              <w:bidi w:val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E2FFA">
              <w:rPr>
                <w:rFonts w:asciiTheme="minorBidi" w:hAnsiTheme="minorBidi"/>
                <w:sz w:val="20"/>
                <w:szCs w:val="20"/>
              </w:rPr>
              <w:t xml:space="preserve">Number of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Non-discriminating </w:t>
            </w:r>
            <w:r w:rsidRPr="009E2FFA">
              <w:rPr>
                <w:rFonts w:asciiTheme="minorBidi" w:hAnsiTheme="minorBidi"/>
                <w:sz w:val="20"/>
                <w:szCs w:val="20"/>
              </w:rPr>
              <w:t>Questions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(disc. index = 0.00)</w:t>
            </w:r>
          </w:p>
        </w:tc>
        <w:tc>
          <w:tcPr>
            <w:tcW w:w="629" w:type="dxa"/>
          </w:tcPr>
          <w:p w:rsidR="00F072B3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60" w:type="dxa"/>
          </w:tcPr>
          <w:p w:rsidR="00F072B3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56" w:type="dxa"/>
          </w:tcPr>
          <w:p w:rsidR="00F072B3" w:rsidRPr="00F072B3" w:rsidRDefault="00F072B3" w:rsidP="00F072B3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072B3" w:rsidTr="00F0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:rsidR="00F072B3" w:rsidRPr="009E2FFA" w:rsidRDefault="00F072B3" w:rsidP="00F072B3">
            <w:pPr>
              <w:bidi w:val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E2FFA">
              <w:rPr>
                <w:rFonts w:asciiTheme="minorBidi" w:hAnsiTheme="minorBidi"/>
                <w:sz w:val="20"/>
                <w:szCs w:val="20"/>
              </w:rPr>
              <w:t xml:space="preserve">Number of </w:t>
            </w:r>
            <w:r>
              <w:rPr>
                <w:rFonts w:asciiTheme="minorBidi" w:hAnsiTheme="minorBidi"/>
                <w:sz w:val="20"/>
                <w:szCs w:val="20"/>
              </w:rPr>
              <w:t>Bad</w:t>
            </w:r>
            <w:r w:rsidRPr="009E2FFA">
              <w:rPr>
                <w:rFonts w:asciiTheme="minorBidi" w:hAnsiTheme="minorBidi"/>
                <w:sz w:val="20"/>
                <w:szCs w:val="20"/>
              </w:rPr>
              <w:t xml:space="preserve"> Questions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(discrimination index &lt; 0.0)</w:t>
            </w:r>
          </w:p>
        </w:tc>
        <w:tc>
          <w:tcPr>
            <w:tcW w:w="629" w:type="dxa"/>
          </w:tcPr>
          <w:p w:rsidR="00F072B3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60" w:type="dxa"/>
          </w:tcPr>
          <w:p w:rsidR="00F072B3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56" w:type="dxa"/>
          </w:tcPr>
          <w:p w:rsidR="00F072B3" w:rsidRPr="00F072B3" w:rsidRDefault="00F072B3" w:rsidP="00F072B3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072B3" w:rsidTr="00F0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:rsidR="00F072B3" w:rsidRPr="009F38BF" w:rsidRDefault="00F072B3" w:rsidP="00F072B3">
            <w:pPr>
              <w:jc w:val="right"/>
              <w:rPr>
                <w:sz w:val="20"/>
                <w:szCs w:val="20"/>
                <w:rtl/>
              </w:rPr>
            </w:pPr>
            <w:r w:rsidRPr="009F38BF">
              <w:t>Number of students who fail final written exam</w:t>
            </w:r>
          </w:p>
        </w:tc>
        <w:tc>
          <w:tcPr>
            <w:tcW w:w="629" w:type="dxa"/>
          </w:tcPr>
          <w:p w:rsidR="00F072B3" w:rsidRPr="00BF0458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</w:tcPr>
          <w:p w:rsidR="00F072B3" w:rsidRPr="001D2FF4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56" w:type="dxa"/>
          </w:tcPr>
          <w:p w:rsidR="00F072B3" w:rsidRPr="002231E6" w:rsidRDefault="00F072B3" w:rsidP="00F072B3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072B3" w:rsidTr="00F07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1" w:type="dxa"/>
          </w:tcPr>
          <w:p w:rsidR="00F072B3" w:rsidRPr="009E2FFA" w:rsidRDefault="00F072B3" w:rsidP="00F072B3">
            <w:pPr>
              <w:bidi w:val="0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Number of students who pass the course</w:t>
            </w:r>
          </w:p>
        </w:tc>
        <w:tc>
          <w:tcPr>
            <w:tcW w:w="629" w:type="dxa"/>
          </w:tcPr>
          <w:p w:rsidR="00F072B3" w:rsidRPr="001D2FF4" w:rsidRDefault="00F072B3" w:rsidP="00F072B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</w:tcPr>
          <w:p w:rsidR="00F072B3" w:rsidRPr="001D2FF4" w:rsidRDefault="00F072B3" w:rsidP="00F07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56" w:type="dxa"/>
          </w:tcPr>
          <w:p w:rsidR="00F072B3" w:rsidRDefault="00F072B3" w:rsidP="00F072B3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:rsidR="0011178C" w:rsidRPr="005323CA" w:rsidRDefault="003E1A63" w:rsidP="00F51831">
      <w:pPr>
        <w:bidi w:val="0"/>
        <w:rPr>
          <w:rFonts w:asciiTheme="minorBidi" w:hAnsiTheme="minorBidi"/>
          <w:sz w:val="16"/>
          <w:szCs w:val="16"/>
        </w:rPr>
      </w:pPr>
      <w:r w:rsidRPr="00C80E6C">
        <w:rPr>
          <w:rFonts w:asciiTheme="minorBidi" w:hAnsiTheme="minorBidi"/>
          <w:b/>
          <w:bCs/>
          <w:sz w:val="28"/>
          <w:szCs w:val="28"/>
        </w:rPr>
        <w:t>*</w:t>
      </w:r>
      <w:r w:rsidR="00C80E6C" w:rsidRPr="005323CA">
        <w:rPr>
          <w:rFonts w:asciiTheme="minorBidi" w:hAnsiTheme="minorBidi"/>
          <w:b/>
          <w:bCs/>
          <w:sz w:val="16"/>
          <w:szCs w:val="16"/>
        </w:rPr>
        <w:t>DI</w:t>
      </w:r>
      <w:r w:rsidR="00C80E6C" w:rsidRPr="005323CA">
        <w:rPr>
          <w:rFonts w:asciiTheme="minorBidi" w:hAnsiTheme="minorBidi"/>
          <w:sz w:val="16"/>
          <w:szCs w:val="16"/>
        </w:rPr>
        <w:t xml:space="preserve"> is the </w:t>
      </w:r>
      <w:r w:rsidR="00C80E6C" w:rsidRPr="005323CA">
        <w:rPr>
          <w:rFonts w:asciiTheme="minorBidi" w:hAnsiTheme="minorBidi"/>
          <w:b/>
          <w:bCs/>
          <w:sz w:val="16"/>
          <w:szCs w:val="16"/>
        </w:rPr>
        <w:t>Difficulty I</w:t>
      </w:r>
      <w:r w:rsidRPr="005323CA">
        <w:rPr>
          <w:rFonts w:asciiTheme="minorBidi" w:hAnsiTheme="minorBidi"/>
          <w:b/>
          <w:bCs/>
          <w:sz w:val="16"/>
          <w:szCs w:val="16"/>
        </w:rPr>
        <w:t>ndex</w:t>
      </w:r>
      <w:r w:rsidRPr="005323CA">
        <w:rPr>
          <w:rFonts w:asciiTheme="minorBidi" w:hAnsiTheme="minorBidi"/>
          <w:sz w:val="16"/>
          <w:szCs w:val="16"/>
        </w:rPr>
        <w:t xml:space="preserve"> which is</w:t>
      </w:r>
      <w:r w:rsidR="00DD3930" w:rsidRPr="005323CA">
        <w:rPr>
          <w:rFonts w:asciiTheme="minorBidi" w:hAnsiTheme="minorBidi"/>
          <w:sz w:val="16"/>
          <w:szCs w:val="16"/>
        </w:rPr>
        <w:t xml:space="preserve"> </w:t>
      </w:r>
      <w:r w:rsidRPr="005323CA">
        <w:rPr>
          <w:rFonts w:asciiTheme="minorBidi" w:hAnsiTheme="minorBidi"/>
          <w:sz w:val="16"/>
          <w:szCs w:val="16"/>
        </w:rPr>
        <w:t>the proportion of examinees who got the item right</w:t>
      </w:r>
      <w:r w:rsidR="00FB3F61" w:rsidRPr="005323CA">
        <w:rPr>
          <w:rFonts w:asciiTheme="minorBidi" w:hAnsiTheme="minorBidi"/>
          <w:sz w:val="16"/>
          <w:szCs w:val="16"/>
        </w:rPr>
        <w:t>.</w:t>
      </w:r>
    </w:p>
    <w:p w:rsidR="005E227B" w:rsidRPr="001D45C5" w:rsidRDefault="001D45C5" w:rsidP="001D45C5">
      <w:pPr>
        <w:bidi w:val="0"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1D45C5">
        <w:rPr>
          <w:rFonts w:asciiTheme="minorBidi" w:hAnsiTheme="minorBidi"/>
          <w:b/>
          <w:bCs/>
          <w:sz w:val="24"/>
          <w:szCs w:val="24"/>
          <w:u w:val="single"/>
        </w:rPr>
        <w:t>Comments on the result (including practical and continuous assessment)</w:t>
      </w:r>
      <w:r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:rsidR="000D35E6" w:rsidRDefault="0057457A" w:rsidP="00F072B3">
      <w:pPr>
        <w:bidi w:val="0"/>
        <w:spacing w:after="0" w:line="240" w:lineRule="auto"/>
        <w:ind w:left="18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1.</w:t>
      </w:r>
    </w:p>
    <w:p w:rsidR="0057457A" w:rsidRDefault="0057457A" w:rsidP="0057457A">
      <w:pPr>
        <w:bidi w:val="0"/>
        <w:spacing w:after="0" w:line="240" w:lineRule="auto"/>
        <w:ind w:left="18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2.</w:t>
      </w:r>
    </w:p>
    <w:p w:rsidR="0057457A" w:rsidRDefault="0057457A" w:rsidP="0057457A">
      <w:pPr>
        <w:bidi w:val="0"/>
        <w:spacing w:after="0" w:line="240" w:lineRule="auto"/>
        <w:ind w:left="18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3.</w:t>
      </w:r>
    </w:p>
    <w:p w:rsidR="0057457A" w:rsidRPr="001D45C5" w:rsidRDefault="0057457A" w:rsidP="0057457A">
      <w:pPr>
        <w:bidi w:val="0"/>
        <w:spacing w:after="0" w:line="240" w:lineRule="auto"/>
        <w:ind w:left="183"/>
        <w:rPr>
          <w:rFonts w:asciiTheme="minorBidi" w:hAnsiTheme="minorBidi"/>
          <w:sz w:val="24"/>
          <w:szCs w:val="24"/>
        </w:rPr>
      </w:pPr>
    </w:p>
    <w:p w:rsidR="00AA3B6D" w:rsidRDefault="00AA3B6D" w:rsidP="001D45C5">
      <w:pPr>
        <w:pStyle w:val="ListParagraph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F072B3" w:rsidRPr="001D45C5" w:rsidRDefault="00F072B3" w:rsidP="00F072B3">
      <w:pPr>
        <w:pStyle w:val="ListParagraph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F072B3" w:rsidTr="00F072B3">
        <w:tc>
          <w:tcPr>
            <w:tcW w:w="10456" w:type="dxa"/>
          </w:tcPr>
          <w:tbl>
            <w:tblPr>
              <w:tblStyle w:val="TableGrid"/>
              <w:tblW w:w="0" w:type="auto"/>
              <w:tblBorders>
                <w:top w:val="thinThickSmallGap" w:sz="18" w:space="0" w:color="auto"/>
                <w:left w:val="thinThickSmallGap" w:sz="18" w:space="0" w:color="auto"/>
                <w:bottom w:val="thickThinSmallGap" w:sz="18" w:space="0" w:color="auto"/>
                <w:right w:val="thickThinSmallGap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254"/>
              <w:gridCol w:w="530"/>
              <w:gridCol w:w="529"/>
              <w:gridCol w:w="532"/>
              <w:gridCol w:w="531"/>
              <w:gridCol w:w="597"/>
              <w:gridCol w:w="597"/>
              <w:gridCol w:w="598"/>
              <w:gridCol w:w="531"/>
              <w:gridCol w:w="496"/>
              <w:gridCol w:w="538"/>
              <w:gridCol w:w="540"/>
              <w:gridCol w:w="540"/>
              <w:gridCol w:w="540"/>
              <w:gridCol w:w="540"/>
              <w:gridCol w:w="597"/>
            </w:tblGrid>
            <w:tr w:rsidR="00F072B3" w:rsidRPr="00495FD5" w:rsidTr="0057457A">
              <w:trPr>
                <w:tblHeader/>
              </w:trPr>
              <w:tc>
                <w:tcPr>
                  <w:tcW w:w="12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955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3A7053">
                    <w:rPr>
                      <w:b/>
                      <w:bCs/>
                    </w:rPr>
                    <w:t>Grades</w:t>
                  </w:r>
                </w:p>
              </w:tc>
              <w:tc>
                <w:tcPr>
                  <w:tcW w:w="3281" w:type="dxa"/>
                  <w:gridSpan w:val="6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EG"/>
                    </w:rPr>
                  </w:pPr>
                  <w:r>
                    <w:rPr>
                      <w:b/>
                      <w:bCs/>
                    </w:rPr>
                    <w:t>S</w:t>
                  </w:r>
                  <w:r w:rsidRPr="003A7053">
                    <w:rPr>
                      <w:b/>
                      <w:bCs/>
                    </w:rPr>
                    <w:t xml:space="preserve">tatus </w:t>
                  </w:r>
                  <w:r>
                    <w:rPr>
                      <w:b/>
                      <w:bCs/>
                    </w:rPr>
                    <w:t>D</w:t>
                  </w:r>
                  <w:r w:rsidRPr="003A7053">
                    <w:rPr>
                      <w:b/>
                      <w:bCs/>
                    </w:rPr>
                    <w:t>istributions</w:t>
                  </w:r>
                </w:p>
              </w:tc>
            </w:tr>
            <w:tr w:rsidR="00F072B3" w:rsidRPr="00495FD5" w:rsidTr="00C25F32">
              <w:trPr>
                <w:cantSplit/>
                <w:trHeight w:val="680"/>
                <w:tblHeader/>
              </w:trPr>
              <w:tc>
                <w:tcPr>
                  <w:tcW w:w="1255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57356">
                    <w:t>A+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57356">
                    <w:t>A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657356">
                    <w:t>B+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57356">
                    <w:t>B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657356">
                    <w:t>C+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 w:rsidRPr="00657356">
                    <w:t>C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657356">
                    <w:t>D+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57356">
                    <w:t>D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F072B3" w:rsidRPr="00495FD5" w:rsidRDefault="00F072B3" w:rsidP="00F072B3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57356">
                    <w:t>F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textDirection w:val="btLr"/>
                  <w:vAlign w:val="center"/>
                </w:tcPr>
                <w:p w:rsidR="00F072B3" w:rsidRPr="00FE2CF9" w:rsidRDefault="00F072B3" w:rsidP="00F072B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FE2CF9">
                    <w:rPr>
                      <w:sz w:val="14"/>
                      <w:szCs w:val="14"/>
                    </w:rPr>
                    <w:t>Denied Entry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textDirection w:val="btLr"/>
                  <w:vAlign w:val="center"/>
                </w:tcPr>
                <w:p w:rsidR="00F072B3" w:rsidRPr="00FE2CF9" w:rsidRDefault="00F072B3" w:rsidP="00F072B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FE2CF9">
                    <w:rPr>
                      <w:sz w:val="14"/>
                      <w:szCs w:val="14"/>
                    </w:rPr>
                    <w:t>In Progress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textDirection w:val="btLr"/>
                  <w:vAlign w:val="center"/>
                </w:tcPr>
                <w:p w:rsidR="00F072B3" w:rsidRPr="00FE2CF9" w:rsidRDefault="00F072B3" w:rsidP="00F072B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FE2CF9">
                    <w:rPr>
                      <w:sz w:val="14"/>
                      <w:szCs w:val="14"/>
                    </w:rPr>
                    <w:t>Incomplete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textDirection w:val="btLr"/>
                  <w:vAlign w:val="center"/>
                </w:tcPr>
                <w:p w:rsidR="00F072B3" w:rsidRPr="00FE2CF9" w:rsidRDefault="00F072B3" w:rsidP="00F072B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FE2CF9">
                    <w:rPr>
                      <w:sz w:val="14"/>
                      <w:szCs w:val="14"/>
                    </w:rPr>
                    <w:t>Pass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8" w:space="0" w:color="auto"/>
                  </w:tcBorders>
                  <w:shd w:val="clear" w:color="auto" w:fill="DBDBDB" w:themeFill="accent3" w:themeFillTint="66"/>
                  <w:textDirection w:val="btLr"/>
                  <w:vAlign w:val="center"/>
                </w:tcPr>
                <w:p w:rsidR="00F072B3" w:rsidRPr="00FE2CF9" w:rsidRDefault="00F072B3" w:rsidP="00F072B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FE2CF9">
                    <w:rPr>
                      <w:sz w:val="14"/>
                      <w:szCs w:val="14"/>
                    </w:rPr>
                    <w:t>Fail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textDirection w:val="btLr"/>
                  <w:vAlign w:val="center"/>
                </w:tcPr>
                <w:p w:rsidR="00F072B3" w:rsidRPr="00FE2CF9" w:rsidRDefault="00F072B3" w:rsidP="00F072B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FE2CF9">
                    <w:rPr>
                      <w:sz w:val="14"/>
                      <w:szCs w:val="14"/>
                    </w:rPr>
                    <w:t>Withdrawn</w:t>
                  </w:r>
                </w:p>
              </w:tc>
            </w:tr>
            <w:tr w:rsidR="0057457A" w:rsidRPr="00495FD5" w:rsidTr="00C25F32">
              <w:trPr>
                <w:trHeight w:val="582"/>
              </w:trPr>
              <w:tc>
                <w:tcPr>
                  <w:tcW w:w="1255" w:type="dxa"/>
                  <w:tcBorders>
                    <w:top w:val="single" w:sz="8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57457A" w:rsidRPr="00304A10" w:rsidRDefault="0057457A" w:rsidP="0057457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304A10">
                    <w:rPr>
                      <w:b/>
                      <w:bCs/>
                    </w:rPr>
                    <w:t>Number of</w:t>
                  </w:r>
                </w:p>
                <w:p w:rsidR="0057457A" w:rsidRPr="00495FD5" w:rsidRDefault="0057457A" w:rsidP="0057457A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304A10">
                    <w:rPr>
                      <w:b/>
                      <w:bCs/>
                    </w:rPr>
                    <w:t>Students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</w:tcBorders>
                </w:tcPr>
                <w:p w:rsidR="0057457A" w:rsidRPr="00F65AB5" w:rsidRDefault="0057457A" w:rsidP="0057457A">
                  <w:pPr>
                    <w:rPr>
                      <w:color w:val="000000" w:themeColor="text1"/>
                    </w:rPr>
                  </w:pPr>
                  <w:r w:rsidRPr="00F65AB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Pr="00F65AB5" w:rsidRDefault="0057457A" w:rsidP="0057457A">
                  <w:pPr>
                    <w:rPr>
                      <w:color w:val="000000" w:themeColor="text1"/>
                    </w:rPr>
                  </w:pPr>
                  <w:r w:rsidRPr="00F65AB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9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44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47" w:type="dxa"/>
                  <w:tcBorders>
                    <w:top w:val="single" w:sz="8" w:space="0" w:color="auto"/>
                    <w:bottom w:val="dashSmallGap" w:sz="4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47" w:type="dxa"/>
                  <w:tcBorders>
                    <w:top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</w:tr>
            <w:tr w:rsidR="0057457A" w:rsidRPr="00495FD5" w:rsidTr="0057457A">
              <w:trPr>
                <w:trHeight w:val="582"/>
              </w:trPr>
              <w:tc>
                <w:tcPr>
                  <w:tcW w:w="1254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57457A" w:rsidRPr="00495FD5" w:rsidRDefault="0057457A" w:rsidP="0057457A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304A10">
                    <w:rPr>
                      <w:b/>
                      <w:bCs/>
                    </w:rPr>
                    <w:t>Percentage</w:t>
                  </w:r>
                </w:p>
              </w:tc>
              <w:tc>
                <w:tcPr>
                  <w:tcW w:w="527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</w:tcBorders>
                </w:tcPr>
                <w:p w:rsidR="0057457A" w:rsidRPr="00F65AB5" w:rsidRDefault="0057457A" w:rsidP="0057457A">
                  <w:pPr>
                    <w:rPr>
                      <w:color w:val="000000" w:themeColor="text1"/>
                    </w:rPr>
                  </w:pPr>
                  <w:r w:rsidRPr="00F65AB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25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Pr="00F65AB5" w:rsidRDefault="0057457A" w:rsidP="0057457A">
                  <w:pPr>
                    <w:rPr>
                      <w:color w:val="000000" w:themeColor="text1"/>
                    </w:rPr>
                  </w:pPr>
                  <w:r w:rsidRPr="00F65AB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3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3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607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607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607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3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483" w:type="dxa"/>
                  <w:tcBorders>
                    <w:top w:val="dashSmallGap" w:sz="4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5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5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5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536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607" w:type="dxa"/>
                  <w:tcBorders>
                    <w:top w:val="dashSmallGap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7457A" w:rsidRDefault="0057457A" w:rsidP="0057457A">
                  <w:r w:rsidRPr="00771D45">
                    <w:rPr>
                      <w:rFonts w:asciiTheme="majorBidi" w:hAnsiTheme="majorBidi" w:cstheme="majorBidi"/>
                      <w:color w:val="000000" w:themeColor="text1"/>
                    </w:rPr>
                    <w:t>00</w:t>
                  </w:r>
                </w:p>
              </w:tc>
            </w:tr>
          </w:tbl>
          <w:p w:rsidR="00F072B3" w:rsidRDefault="00F072B3" w:rsidP="001D45C5">
            <w:pPr>
              <w:pStyle w:val="ListParagraph"/>
              <w:bidi w:val="0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1D45C5" w:rsidRDefault="001D45C5" w:rsidP="001D45C5">
      <w:pPr>
        <w:pStyle w:val="ListParagraph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D45C5" w:rsidRDefault="001D45C5" w:rsidP="001D45C5">
      <w:pPr>
        <w:pStyle w:val="ListParagraph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D45C5" w:rsidRDefault="001D45C5" w:rsidP="001D45C5">
      <w:pPr>
        <w:pStyle w:val="ListParagraph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D45C5" w:rsidRDefault="001D45C5" w:rsidP="001D45C5">
      <w:pPr>
        <w:pStyle w:val="ListParagraph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D45C5" w:rsidRDefault="001D45C5" w:rsidP="001D45C5">
      <w:pPr>
        <w:pStyle w:val="ListParagraph"/>
        <w:bidi w:val="0"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F6188A" w:rsidRPr="00034324" w:rsidRDefault="0057457A" w:rsidP="0057457A">
      <w:pPr>
        <w:pStyle w:val="ListParagraph"/>
        <w:spacing w:after="0" w:line="240" w:lineRule="auto"/>
        <w:jc w:val="center"/>
        <w:rPr>
          <w:rFonts w:ascii="Andalus" w:hAnsi="Andalus" w:cs="Andalus"/>
          <w:b/>
          <w:bCs/>
          <w:sz w:val="24"/>
          <w:szCs w:val="24"/>
          <w:rtl/>
        </w:rPr>
      </w:pPr>
      <w:r w:rsidRPr="0057457A">
        <w:rPr>
          <w:rFonts w:ascii="Andalus" w:hAnsi="Andalus" w:cs="Andalus"/>
          <w:b/>
          <w:bCs/>
          <w:sz w:val="24"/>
          <w:szCs w:val="24"/>
        </w:rPr>
        <w:t>Head of the Measurement and Evaluation Committee</w:t>
      </w:r>
    </w:p>
    <w:sectPr w:rsidR="00F6188A" w:rsidRPr="00034324" w:rsidSect="00ED37E4">
      <w:headerReference w:type="default" r:id="rId8"/>
      <w:pgSz w:w="11906" w:h="16838" w:code="9"/>
      <w:pgMar w:top="30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47" w:rsidRDefault="006E7847" w:rsidP="00ED37E4">
      <w:pPr>
        <w:spacing w:after="0" w:line="240" w:lineRule="auto"/>
      </w:pPr>
      <w:r>
        <w:separator/>
      </w:r>
    </w:p>
  </w:endnote>
  <w:endnote w:type="continuationSeparator" w:id="0">
    <w:p w:rsidR="006E7847" w:rsidRDefault="006E7847" w:rsidP="00ED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ijaz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47" w:rsidRDefault="006E7847" w:rsidP="00ED37E4">
      <w:pPr>
        <w:spacing w:after="0" w:line="240" w:lineRule="auto"/>
      </w:pPr>
      <w:r>
        <w:separator/>
      </w:r>
    </w:p>
  </w:footnote>
  <w:footnote w:type="continuationSeparator" w:id="0">
    <w:p w:rsidR="006E7847" w:rsidRDefault="006E7847" w:rsidP="00ED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7A" w:rsidRDefault="0057457A" w:rsidP="0057457A">
    <w:pPr>
      <w:tabs>
        <w:tab w:val="left" w:pos="2876"/>
        <w:tab w:val="center" w:pos="4153"/>
      </w:tabs>
      <w:rPr>
        <w:rFonts w:cs="MCS Hijaz S_U normal."/>
        <w:sz w:val="40"/>
        <w:szCs w:val="40"/>
        <w:rtl/>
      </w:rPr>
    </w:pPr>
    <w:r w:rsidRPr="00B543B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5E5CD5" wp14:editId="2A1C4C0B">
              <wp:simplePos x="0" y="0"/>
              <wp:positionH relativeFrom="page">
                <wp:posOffset>5055235</wp:posOffset>
              </wp:positionH>
              <wp:positionV relativeFrom="paragraph">
                <wp:posOffset>-295275</wp:posOffset>
              </wp:positionV>
              <wp:extent cx="2409825" cy="112204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المملكة العربي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ة الس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عودية</w:t>
                          </w: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وزارة التعليم العالي</w:t>
                          </w: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جامعة نجران</w:t>
                          </w:r>
                        </w:p>
                        <w:p w:rsidR="0057457A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كلية 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العلوم 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الطب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ية التطبيقية</w:t>
                          </w: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وحدة التطوير والجودة </w:t>
                          </w: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cs="mohammad bold art 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E5C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8.05pt;margin-top:-23.25pt;width:189.75pt;height:8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0rNAIAAHAEAAAOAAAAZHJzL2Uyb0RvYy54bWysVEtv2zAMvg/YfxB0X/xAsrVGnSJrkWFA&#10;0BZIhp4VWYqNWaImKbGzXz9Kdh7rdhp2kSnyE18f6bv7XrXkIKxrQJc0m6SUCM2havSupN82yw83&#10;lDjPdMVa0KKkR+Ho/fz9u7vOFCKHGtpKWIJOtCs6U9Lae1MkieO1UMxNwAiNRglWMY9Xu0sqyzr0&#10;rtokT9OPSQe2Mha4cA61j4ORzqN/KQX3z1I64UlbUszNx9PGcxvOZH7Hip1lpm74mAb7hywUazQG&#10;Pbt6ZJ6RvW3+cKUabsGB9BMOKgEpGy5iDVhNlr6pZl0zI2It2Bxnzm1y/88tfzq8WNJUJc0p0Uwh&#10;RRvRe/IZepKH7nTGFQhaG4T5HtXIcqzUmRXw7w4hyRVmeOAQHbrRS6vCF+sk+BAJOJ6bHqJwVObT&#10;9PYmn1HC0ZZleZ5OZyFwcnlurPNfBCgShJJaZDWmwA4r5wfoCRKiaVg2bYt6VrT6NwX6HDQijsb4&#10;OqQ/ZBwk3297fBvELVRHLNvCMDbO8GWDGayY8y/M4pxgQTj7/hkP2UJXUhglSmqwP/+mD3ikD62U&#10;dDh3JXU/9swKStqvGom9zabTMKjxMp19yvFiry3ba4veqwfA0c5wywyPYsD79qSVFtQrrsgiREUT&#10;0xxjl9SfxAc/bAOuGBeLRQThaBrmV3pt+Int0N9N/8qsGUnwyN8TnCaUFW+4GLBD8xd7D7KJRF26&#10;Oo4NjnWkelzBsDfX94i6/CjmvwAAAP//AwBQSwMEFAAGAAgAAAAhAEw5+l7hAAAADAEAAA8AAABk&#10;cnMvZG93bnJldi54bWxMj8tOwzAQRfdI/IM1SOxaJ4WmEOJUCKkCoW4I/QA3HuIo8diKnQd8Pe4K&#10;djOaozvnFvvF9GzCwbeWBKTrBBhSbVVLjYDT52H1AMwHSUr2llDAN3rYl9dXhcyVnekDpyo0LIaQ&#10;z6UAHYLLOfe1RiP92jqkePuyg5EhrkPD1SDnGG56vkmSjBvZUvygpcMXjXVXjUbAYXx9M9MPH917&#10;Vc+kXTeejp0QtzfL8xOwgEv4g+GiH9WhjE5nO5LyrBewe8zSiApY3WdbYBci3W0zYOc43SUb4GXB&#10;/5cofwEAAP//AwBQSwECLQAUAAYACAAAACEAtoM4kv4AAADhAQAAEwAAAAAAAAAAAAAAAAAAAAAA&#10;W0NvbnRlbnRfVHlwZXNdLnhtbFBLAQItABQABgAIAAAAIQA4/SH/1gAAAJQBAAALAAAAAAAAAAAA&#10;AAAAAC8BAABfcmVscy8ucmVsc1BLAQItABQABgAIAAAAIQCVv00rNAIAAHAEAAAOAAAAAAAAAAAA&#10;AAAAAC4CAABkcnMvZTJvRG9jLnhtbFBLAQItABQABgAIAAAAIQBMOfpe4QAAAAwBAAAPAAAAAAAA&#10;AAAAAAAAAI4EAABkcnMvZG93bnJldi54bWxQSwUGAAAAAAQABADzAAAAnAUAAAAA&#10;" filled="f" stroked="f">
              <v:path arrowok="t"/>
              <v:textbox>
                <w:txbxContent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المملكة العربي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ة الس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عودية</w:t>
                    </w: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وزارة التعليم العالي</w:t>
                    </w: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جامعة نجران</w:t>
                    </w:r>
                  </w:p>
                  <w:p w:rsidR="0057457A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كلية 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العلوم 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الطب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ية التطبيقية</w:t>
                    </w: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وحدة التطوير والجودة </w:t>
                    </w: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cs="mohammad bold art 1"/>
                        <w:sz w:val="12"/>
                        <w:szCs w:val="1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B543B8">
      <w:rPr>
        <w:rFonts w:hint="cs"/>
        <w:b/>
        <w:bCs/>
        <w:noProof/>
        <w:color w:val="002060"/>
        <w:sz w:val="24"/>
        <w:szCs w:val="24"/>
        <w:rtl/>
      </w:rPr>
      <w:drawing>
        <wp:anchor distT="0" distB="0" distL="114300" distR="114300" simplePos="0" relativeHeight="251662336" behindDoc="0" locked="0" layoutInCell="1" allowOverlap="1" wp14:anchorId="4739A0BC" wp14:editId="08D8270A">
          <wp:simplePos x="0" y="0"/>
          <wp:positionH relativeFrom="column">
            <wp:posOffset>2861945</wp:posOffset>
          </wp:positionH>
          <wp:positionV relativeFrom="paragraph">
            <wp:posOffset>-233045</wp:posOffset>
          </wp:positionV>
          <wp:extent cx="1344930" cy="1179830"/>
          <wp:effectExtent l="0" t="0" r="7620" b="1270"/>
          <wp:wrapNone/>
          <wp:docPr id="7" name="Picture 7" descr="شعار جامعة نج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جامعة نجرا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3B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9E14B8" wp14:editId="3D8D9EB3">
              <wp:simplePos x="0" y="0"/>
              <wp:positionH relativeFrom="page">
                <wp:align>left</wp:align>
              </wp:positionH>
              <wp:positionV relativeFrom="paragraph">
                <wp:posOffset>-248920</wp:posOffset>
              </wp:positionV>
              <wp:extent cx="2507615" cy="13354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7615" cy="133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7457A" w:rsidRPr="00797BB1" w:rsidRDefault="0057457A" w:rsidP="0057457A">
                          <w:pPr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8"/>
                              <w:szCs w:val="18"/>
                              <w:rtl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KINGDOM OF SAUDI ARABIA</w:t>
                          </w:r>
                        </w:p>
                        <w:p w:rsidR="0057457A" w:rsidRPr="00797BB1" w:rsidRDefault="0057457A" w:rsidP="005745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Ministry Of Higher Education</w:t>
                          </w:r>
                        </w:p>
                        <w:p w:rsidR="0057457A" w:rsidRPr="00797BB1" w:rsidRDefault="0057457A" w:rsidP="005745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  <w:rtl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Najran University</w:t>
                          </w:r>
                        </w:p>
                        <w:p w:rsidR="0057457A" w:rsidRPr="00797BB1" w:rsidRDefault="0057457A" w:rsidP="005745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Applied Medical Sciences College</w:t>
                          </w:r>
                        </w:p>
                        <w:p w:rsidR="0057457A" w:rsidRPr="00797BB1" w:rsidRDefault="0057457A" w:rsidP="0057457A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Development and Quality</w:t>
                          </w:r>
                          <w:r>
                            <w:rPr>
                              <w:b/>
                              <w:color w:val="1F497D"/>
                            </w:rPr>
                            <w:t xml:space="preserve"> Unit </w:t>
                          </w:r>
                        </w:p>
                        <w:p w:rsidR="0057457A" w:rsidRPr="00797BB1" w:rsidRDefault="0057457A" w:rsidP="0057457A">
                          <w:pPr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E14B8" id="Text Box 3" o:spid="_x0000_s1027" type="#_x0000_t202" style="position:absolute;left:0;text-align:left;margin-left:0;margin-top:-19.6pt;width:197.45pt;height:105.1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HEOQIAAHcEAAAOAAAAZHJzL2Uyb0RvYy54bWysVEtv2zAMvg/YfxB0X2zn0W5GnCJrkWFA&#10;0BZIhp4VWYqNWaImKbGzXz9KjtOs22nYRabIT3x9pOd3nWrIUVhXgy5oNkopEZpDWet9Qb9tVx8+&#10;UuI80yVrQIuCnoSjd4v37+atycUYKmhKYQk60S5vTUEr702eJI5XQjE3AiM0GiVYxTxe7T4pLWvR&#10;u2qScZreJC3Y0ljgwjnUPvRGuoj+pRTcP0nphCdNQTE3H08bz104k8Wc5XvLTFXzcxrsH7JQrNYY&#10;9OLqgXlGDrb+w5WquQUH0o84qASkrLmINWA1Wfqmmk3FjIi1YHOcubTJ/T+3/PH4bEldFnRCiWYK&#10;KdqKzpPP0JFJ6E5rXI6gjUGY71CNLMdKnVkD/+4Qklxh+gcO0aEbnbQqfLFOgg+RgNOl6SEKR+V4&#10;lt7eZDNKONqyyWQ2TWchcPL63FjnvwhQJAgFtchqTIEd18730AESomlY1U2DepY3+jcF+uw1Io7G&#10;+XVIv884SL7bdbEh2VD+DsoTVm+hnx5n+KrGRNbM+WdmcVywLlwB/4SHbKAtKJwlSiqwP/+mD3hk&#10;Ea2UtDh+BXU/DswKSpqvGvn9lE2nYV7jZTq7HePFXlt21xZ9UPeAE57hshkexYD3zaCVFtQLbsoy&#10;REUT0xxjF9QP4r3vlwI3jYvlMoJwQg3za70xfCA9tHnbvTBrzlx4pPERhkFl+RtKemzPwfLgQdaR&#10;r9Dnvqvn6cHpjoyfNzGsz/U9ol7/F4tfAAAA//8DAFBLAwQUAAYACAAAACEALSqKTd0AAAAIAQAA&#10;DwAAAGRycy9kb3ducmV2LnhtbEyPQUvEMBSE74L/ITzB227aXVFbmy4iLIp4se4PyDbPprR5CU3S&#10;Vn+98aTHYYaZb6rDakY24+R7SwLybQYMqbWqp07A6eO4uQfmgyQlR0so4As9HOrLi0qWyi70jnMT&#10;OpZKyJdSgA7BlZz7VqORfmsdUvI+7WRkSHLquJrkksrNyHdZdsuN7CktaOnwSWM7NNEIOMbnFzN/&#10;8+hem3Yh7YZ4ehuEuL5aHx+ABVzDXxh+8RM61InpbCMpz0YB6UgQsNkXO2DJ3hc3BbBzyt3lOfC6&#10;4v8P1D8AAAD//wMAUEsBAi0AFAAGAAgAAAAhALaDOJL+AAAA4QEAABMAAAAAAAAAAAAAAAAAAAAA&#10;AFtDb250ZW50X1R5cGVzXS54bWxQSwECLQAUAAYACAAAACEAOP0h/9YAAACUAQAACwAAAAAAAAAA&#10;AAAAAAAvAQAAX3JlbHMvLnJlbHNQSwECLQAUAAYACAAAACEADbuRxDkCAAB3BAAADgAAAAAAAAAA&#10;AAAAAAAuAgAAZHJzL2Uyb0RvYy54bWxQSwECLQAUAAYACAAAACEALSqKTd0AAAAIAQAADwAAAAAA&#10;AAAAAAAAAACTBAAAZHJzL2Rvd25yZXYueG1sUEsFBgAAAAAEAAQA8wAAAJ0FAAAAAA==&#10;" filled="f" stroked="f">
              <v:path arrowok="t"/>
              <v:textbox>
                <w:txbxContent>
                  <w:p w:rsidR="0057457A" w:rsidRPr="00797BB1" w:rsidRDefault="0057457A" w:rsidP="0057457A">
                    <w:pPr>
                      <w:spacing w:after="0" w:line="360" w:lineRule="auto"/>
                      <w:jc w:val="center"/>
                      <w:rPr>
                        <w:b/>
                        <w:color w:val="1F497D"/>
                        <w:sz w:val="18"/>
                        <w:szCs w:val="18"/>
                        <w:rtl/>
                      </w:rPr>
                    </w:pPr>
                    <w:r w:rsidRPr="00797BB1">
                      <w:rPr>
                        <w:b/>
                        <w:color w:val="1F497D"/>
                        <w:sz w:val="24"/>
                        <w:szCs w:val="24"/>
                      </w:rPr>
                      <w:t>KINGDOM OF SAUDI ARABIA</w:t>
                    </w:r>
                  </w:p>
                  <w:p w:rsidR="0057457A" w:rsidRPr="00797BB1" w:rsidRDefault="0057457A" w:rsidP="0057457A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</w:rPr>
                    </w:pPr>
                    <w:r w:rsidRPr="00797BB1">
                      <w:rPr>
                        <w:b/>
                        <w:color w:val="1F497D"/>
                      </w:rPr>
                      <w:t>Ministry Of Higher Education</w:t>
                    </w:r>
                  </w:p>
                  <w:p w:rsidR="0057457A" w:rsidRPr="00797BB1" w:rsidRDefault="0057457A" w:rsidP="0057457A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  <w:rtl/>
                      </w:rPr>
                    </w:pPr>
                    <w:r w:rsidRPr="00797BB1">
                      <w:rPr>
                        <w:b/>
                        <w:color w:val="1F497D"/>
                      </w:rPr>
                      <w:t>Najran University</w:t>
                    </w:r>
                  </w:p>
                  <w:p w:rsidR="0057457A" w:rsidRPr="00797BB1" w:rsidRDefault="0057457A" w:rsidP="0057457A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</w:rPr>
                    </w:pPr>
                    <w:r w:rsidRPr="00797BB1">
                      <w:rPr>
                        <w:b/>
                        <w:color w:val="1F497D"/>
                      </w:rPr>
                      <w:t>Applied Medical Sciences College</w:t>
                    </w:r>
                  </w:p>
                  <w:p w:rsidR="0057457A" w:rsidRPr="00797BB1" w:rsidRDefault="0057457A" w:rsidP="0057457A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</w:rPr>
                    </w:pPr>
                    <w:r w:rsidRPr="00797BB1">
                      <w:rPr>
                        <w:b/>
                        <w:color w:val="1F497D"/>
                      </w:rPr>
                      <w:t>Development and Quality</w:t>
                    </w:r>
                    <w:r>
                      <w:rPr>
                        <w:b/>
                        <w:color w:val="1F497D"/>
                      </w:rPr>
                      <w:t xml:space="preserve"> Unit </w:t>
                    </w:r>
                  </w:p>
                  <w:p w:rsidR="0057457A" w:rsidRPr="00797BB1" w:rsidRDefault="0057457A" w:rsidP="0057457A">
                    <w:pPr>
                      <w:spacing w:after="0" w:line="360" w:lineRule="auto"/>
                      <w:jc w:val="center"/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cs="MCS Hijaz S_U normal."/>
        <w:b/>
        <w:bCs/>
        <w:sz w:val="24"/>
        <w:szCs w:val="24"/>
        <w:rtl/>
      </w:rPr>
      <w:tab/>
    </w:r>
    <w:r>
      <w:rPr>
        <w:rFonts w:cs="MCS Hijaz S_U normal."/>
        <w:b/>
        <w:bCs/>
        <w:sz w:val="24"/>
        <w:szCs w:val="24"/>
        <w:rtl/>
      </w:rPr>
      <w:tab/>
    </w:r>
    <w:r w:rsidRPr="00B543B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E1A48" wp14:editId="21133385">
              <wp:simplePos x="0" y="0"/>
              <wp:positionH relativeFrom="column">
                <wp:posOffset>6629400</wp:posOffset>
              </wp:positionH>
              <wp:positionV relativeFrom="paragraph">
                <wp:posOffset>334010</wp:posOffset>
              </wp:positionV>
              <wp:extent cx="2409825" cy="1122045"/>
              <wp:effectExtent l="0" t="0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المملكة العربي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ة الس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عودية</w:t>
                          </w: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وزارة التعليم العالي</w:t>
                          </w: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جامعة نجران</w:t>
                          </w:r>
                        </w:p>
                        <w:p w:rsidR="0057457A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كلية 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العلوم 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الطب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ية التطبيقية</w:t>
                          </w: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وحدة التطوير والجودة </w:t>
                          </w: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57457A" w:rsidRPr="00C01463" w:rsidRDefault="0057457A" w:rsidP="0057457A">
                          <w:pPr>
                            <w:spacing w:after="0"/>
                            <w:jc w:val="center"/>
                            <w:rPr>
                              <w:rFonts w:cs="mohammad bold art 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E1A48" id="Text Box 11" o:spid="_x0000_s1028" type="#_x0000_t202" style="position:absolute;left:0;text-align:left;margin-left:522pt;margin-top:26.3pt;width:189.75pt;height: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S2OAIAAHkEAAAOAAAAZHJzL2Uyb0RvYy54bWysVEtv2zAMvg/YfxB0X/xAsrVGnCJrkWFA&#10;0BZIhp4VWYqNWaImKbGzXz9KdtKs22nYRabIT3x9pOd3vWrJUVjXgC5pNkkpEZpD1eh9Sb9tVx9u&#10;KHGe6Yq1oEVJT8LRu8X7d/POFCKHGtpKWIJOtCs6U9Lae1MkieO1UMxNwAiNRglWMY9Xu08qyzr0&#10;rtokT9OPSQe2Mha4cA61D4ORLqJ/KQX3T1I64UlbUszNx9PGcxfOZDFnxd4yUzd8TIP9QxaKNRqD&#10;Xlw9MM/IwTZ/uFINt+BA+gkHlYCUDRexBqwmS99Us6mZEbEWbI4zlza5/+eWPx6fLWkq5C6jRDOF&#10;HG1F78ln6AmqsD+dcQXCNgaBvkc9YmOtzqyBf3cISa4wwwOH6NCPXloVvlgpwYdIwenS9hCGozKf&#10;prc3+YwSjrYsy/N0OguBk9fnxjr/RYAiQSipRV5jCuy4dn6AniEhmoZV07aoZ0Wrf1Ogz0Ej4nCM&#10;r0P6Q8ZB8v2ujy3Jz+XvoDph9RaG+XGGrxpMZM2cf2YWBwbrwiXwT3jIFrqSwihRUoP9+Td9wCOP&#10;aKWkwwEsqftxYFZQ0n7VyPBtNp2GiY2X6exTjhd7bdldW/RB3QPOOJKI2UUx4H171koL6gV3ZRmi&#10;oolpjrFL6s/ivR/WAneNi+UygnBGDfNrvTH8THpo87Z/YdaMXHik8RHOo8qKN5QM2IGD5cGDbCJf&#10;oc9DV8fpwfmOjI+7GBbo+h5Rr3+MxS8AAAD//wMAUEsDBBQABgAIAAAAIQB1QKuI4AAAAAwBAAAP&#10;AAAAZHJzL2Rvd25yZXYueG1sTI9BTsMwFET3SNzB+kjsqIObVpDGqRBSBUJsCD2AG7txlPjbiu0k&#10;cHrcFV2OZjTzptwvZiCTGn1nkcPjKgOisLGyw5bD8fvw8ATEB4FSDBYVhx/lYV/d3pSikHbGLzXV&#10;oSWpBH0hOOgQXEGpb7Qywq+sU5i8sx2NCEmOLZWjmFO5GSjLsi01osO0oIVTr1o1fR0Nh0N8ezfT&#10;L43uo25m1K6Px8+e8/u75WUHJKgl/Ifhgp/QoUpMJxtRejIkneV5OhM4bNgWyCWRs/UGyIkDY89r&#10;oFVJr09UfwAAAP//AwBQSwECLQAUAAYACAAAACEAtoM4kv4AAADhAQAAEwAAAAAAAAAAAAAAAAAA&#10;AAAAW0NvbnRlbnRfVHlwZXNdLnhtbFBLAQItABQABgAIAAAAIQA4/SH/1gAAAJQBAAALAAAAAAAA&#10;AAAAAAAAAC8BAABfcmVscy8ucmVsc1BLAQItABQABgAIAAAAIQBQy0S2OAIAAHkEAAAOAAAAAAAA&#10;AAAAAAAAAC4CAABkcnMvZTJvRG9jLnhtbFBLAQItABQABgAIAAAAIQB1QKuI4AAAAAwBAAAPAAAA&#10;AAAAAAAAAAAAAJIEAABkcnMvZG93bnJldi54bWxQSwUGAAAAAAQABADzAAAAnwUAAAAA&#10;" filled="f" stroked="f">
              <v:path arrowok="t"/>
              <v:textbox>
                <w:txbxContent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المملكة العربي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ة الس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عودية</w:t>
                    </w: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وزارة التعليم العالي</w:t>
                    </w: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جامعة نجران</w:t>
                    </w:r>
                  </w:p>
                  <w:p w:rsidR="0057457A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كلية 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العلوم 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الطب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ية التطبيقية</w:t>
                    </w: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وحدة التطوير والجودة </w:t>
                    </w: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</w:p>
                  <w:p w:rsidR="0057457A" w:rsidRPr="00C01463" w:rsidRDefault="0057457A" w:rsidP="0057457A">
                    <w:pPr>
                      <w:spacing w:after="0"/>
                      <w:jc w:val="center"/>
                      <w:rPr>
                        <w:rFonts w:cs="mohammad bold art 1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7457A" w:rsidRPr="00F2496B" w:rsidRDefault="0057457A" w:rsidP="0057457A">
    <w:pPr>
      <w:jc w:val="center"/>
      <w:rPr>
        <w:color w:val="002060"/>
        <w:rtl/>
      </w:rPr>
    </w:pPr>
  </w:p>
  <w:p w:rsidR="00ED37E4" w:rsidRPr="0057457A" w:rsidRDefault="0057457A" w:rsidP="0057457A">
    <w:pPr>
      <w:rPr>
        <w:color w:val="00206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8AC366D" wp14:editId="01B0EDE2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7457A" w:rsidRPr="002635E9" w:rsidRDefault="0057457A" w:rsidP="0057457A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C366D" id="Text Box 6" o:spid="_x0000_s1029" type="#_x0000_t202" style="position:absolute;left:0;text-align:left;margin-left:320.25pt;margin-top:1.6pt;width:82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ZbMAIAAHEEAAAOAAAAZHJzL2Uyb0RvYy54bWysVN9v2jAQfp+0/8Hy+whQxtqIULFWTJNQ&#10;WwmmPhvHJtZin2cbku6v39lJKOv2NO3FOd99vl/fXRa3ra7JSTivwBR0MhpTIgyHUplDQb/t1h+u&#10;KfGBmZLVYERBX4Snt8v37xaNzcUUKqhL4Qg6MT5vbEGrEGyeZZ5XQjM/AisMGiU4zQJe3SErHWvQ&#10;u66z6Xg8zxpwpXXAhfeove+MdJn8Syl4eJTSi0DqgmJuIZ0unft4ZssFyw+O2UrxPg32D1lopgwG&#10;Pbu6Z4GRo1N/uNKKO/Agw4iDzkBKxUWqAauZjN9Us62YFakWbI635zb5/+eWP5yeHFFlQeeUGKaR&#10;op1oA/kMLZnH7jTW5wjaWoSFFtXIcqrU2w3w7x4h2QWme+ARHbvRSqfjF+sk+BAJeDk3PUbh0dt4&#10;dnUzQxMfbNnrQ+t8+CJAkygU1CGfKTg7bXyIoVk+QGIcA2tV14nT2vymQGCnEWko+tcx8S7XKIV2&#10;36ZWXA2F76F8wboddHPjLV8rTGTDfHhiDgcF08bhD494yBqagkIvUVKB+/k3fcQjf2ilpMHBK6j/&#10;cWROUFJ/NcjszWQWuxHSZfbx0xQv7tKyv7SYo74DnO0JrpnlSYz4UA9a6UA/446sYlQ0McMxdkHD&#10;IN6Fbh1wx7hYrRIIZ9OysDFbywe6Y5t37TNztuciIIEPMIwoy99Q0mE7DlbHAFIlvmKfu672c4Nz&#10;nWjsdzAuzuU9oV7/FMtfAAAA//8DAFBLAwQUAAYACAAAACEAOGOFZNoAAAAHAQAADwAAAGRycy9k&#10;b3ducmV2LnhtbEyOwUrEMBRF94L/EJ7gzkkcx2GsTQcRBkXcWOcDMs2zKW1eQpO01a83utHl5V7O&#10;PeV+sQObcAydIwnXKwEMqXG6o1bC8f1wtQMWoiKtBkco4RMD7Kvzs1IV2s30hlMdW5YhFAolwcTo&#10;C85DY9CqsHIeKXcfbrQq5ji2XI9qznA78LUQW25VR/nBKI+PBpu+TlbCIT092+mLJ/9SNzMZ36fj&#10;ay/l5cXycA8s4hL/xvCjn9Whyk4nl0gHNkjYbsRtnkq4WQPL/U5s7oCdfjOvSv7fv/oGAAD//wMA&#10;UEsBAi0AFAAGAAgAAAAhALaDOJL+AAAA4QEAABMAAAAAAAAAAAAAAAAAAAAAAFtDb250ZW50X1R5&#10;cGVzXS54bWxQSwECLQAUAAYACAAAACEAOP0h/9YAAACUAQAACwAAAAAAAAAAAAAAAAAvAQAAX3Jl&#10;bHMvLnJlbHNQSwECLQAUAAYACAAAACEAYILWWzACAABxBAAADgAAAAAAAAAAAAAAAAAuAgAAZHJz&#10;L2Uyb0RvYy54bWxQSwECLQAUAAYACAAAACEAOGOFZNoAAAAHAQAADwAAAAAAAAAAAAAAAACKBAAA&#10;ZHJzL2Rvd25yZXYueG1sUEsFBgAAAAAEAAQA8wAAAJEFAAAAAA==&#10;" filled="f" stroked="f">
              <v:path arrowok="t"/>
              <v:textbox>
                <w:txbxContent>
                  <w:p w:rsidR="0057457A" w:rsidRPr="002635E9" w:rsidRDefault="0057457A" w:rsidP="0057457A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الرقم :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sz w:val="24"/>
                        <w:szCs w:val="24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7FE"/>
    <w:multiLevelType w:val="hybridMultilevel"/>
    <w:tmpl w:val="99B8D54E"/>
    <w:lvl w:ilvl="0" w:tplc="00CE1EF8">
      <w:start w:val="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C3C"/>
    <w:multiLevelType w:val="hybridMultilevel"/>
    <w:tmpl w:val="7C762E72"/>
    <w:lvl w:ilvl="0" w:tplc="24B0E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08DC"/>
    <w:multiLevelType w:val="hybridMultilevel"/>
    <w:tmpl w:val="D93C8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35A35"/>
    <w:multiLevelType w:val="hybridMultilevel"/>
    <w:tmpl w:val="386CE926"/>
    <w:lvl w:ilvl="0" w:tplc="611277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NjYzMzMwszCyNDZV0lEKTi0uzszPAykwqwUAMJq2viwAAAA="/>
  </w:docVars>
  <w:rsids>
    <w:rsidRoot w:val="00ED37E4"/>
    <w:rsid w:val="00001CE3"/>
    <w:rsid w:val="00011919"/>
    <w:rsid w:val="00011A7C"/>
    <w:rsid w:val="00022D0A"/>
    <w:rsid w:val="000256F9"/>
    <w:rsid w:val="00034324"/>
    <w:rsid w:val="00057E76"/>
    <w:rsid w:val="00061755"/>
    <w:rsid w:val="00063F02"/>
    <w:rsid w:val="00071D3B"/>
    <w:rsid w:val="00073D9A"/>
    <w:rsid w:val="00082763"/>
    <w:rsid w:val="00086042"/>
    <w:rsid w:val="0009407D"/>
    <w:rsid w:val="00094A2D"/>
    <w:rsid w:val="000A201E"/>
    <w:rsid w:val="000A5E93"/>
    <w:rsid w:val="000A6B2D"/>
    <w:rsid w:val="000A6BB0"/>
    <w:rsid w:val="000B08D5"/>
    <w:rsid w:val="000B5A92"/>
    <w:rsid w:val="000C0EFD"/>
    <w:rsid w:val="000C73C3"/>
    <w:rsid w:val="000D35E6"/>
    <w:rsid w:val="000D4FE1"/>
    <w:rsid w:val="000F23C3"/>
    <w:rsid w:val="00101555"/>
    <w:rsid w:val="0011178C"/>
    <w:rsid w:val="0011525B"/>
    <w:rsid w:val="00124D8E"/>
    <w:rsid w:val="00143AA4"/>
    <w:rsid w:val="0015002B"/>
    <w:rsid w:val="001734BF"/>
    <w:rsid w:val="00180F22"/>
    <w:rsid w:val="00182119"/>
    <w:rsid w:val="00184375"/>
    <w:rsid w:val="001D2FF4"/>
    <w:rsid w:val="001D45C5"/>
    <w:rsid w:val="001F5516"/>
    <w:rsid w:val="001F5FBD"/>
    <w:rsid w:val="002040AF"/>
    <w:rsid w:val="00213223"/>
    <w:rsid w:val="002155DF"/>
    <w:rsid w:val="00216B8C"/>
    <w:rsid w:val="00224304"/>
    <w:rsid w:val="002452D7"/>
    <w:rsid w:val="00253932"/>
    <w:rsid w:val="00257B0D"/>
    <w:rsid w:val="002600AF"/>
    <w:rsid w:val="00262414"/>
    <w:rsid w:val="002641DD"/>
    <w:rsid w:val="002666AB"/>
    <w:rsid w:val="002727A8"/>
    <w:rsid w:val="00274C95"/>
    <w:rsid w:val="00291183"/>
    <w:rsid w:val="00293D6A"/>
    <w:rsid w:val="00294C0B"/>
    <w:rsid w:val="002A0D93"/>
    <w:rsid w:val="002B637D"/>
    <w:rsid w:val="002C76EB"/>
    <w:rsid w:val="002E5545"/>
    <w:rsid w:val="002E5E8A"/>
    <w:rsid w:val="002E6B1B"/>
    <w:rsid w:val="002F5758"/>
    <w:rsid w:val="002F5918"/>
    <w:rsid w:val="00322639"/>
    <w:rsid w:val="00337EDF"/>
    <w:rsid w:val="003440D0"/>
    <w:rsid w:val="00345174"/>
    <w:rsid w:val="003554C8"/>
    <w:rsid w:val="0036038B"/>
    <w:rsid w:val="00363501"/>
    <w:rsid w:val="00367D74"/>
    <w:rsid w:val="0037014D"/>
    <w:rsid w:val="00386E1D"/>
    <w:rsid w:val="003917B4"/>
    <w:rsid w:val="003A2B86"/>
    <w:rsid w:val="003B678A"/>
    <w:rsid w:val="003C1966"/>
    <w:rsid w:val="003E1A63"/>
    <w:rsid w:val="003F7675"/>
    <w:rsid w:val="00404EE7"/>
    <w:rsid w:val="004127AC"/>
    <w:rsid w:val="004141B9"/>
    <w:rsid w:val="00432DFB"/>
    <w:rsid w:val="00436350"/>
    <w:rsid w:val="00461674"/>
    <w:rsid w:val="00482A52"/>
    <w:rsid w:val="004A17DD"/>
    <w:rsid w:val="004A3F0E"/>
    <w:rsid w:val="004A730A"/>
    <w:rsid w:val="004B62CD"/>
    <w:rsid w:val="004D7A99"/>
    <w:rsid w:val="004E3781"/>
    <w:rsid w:val="004F28F3"/>
    <w:rsid w:val="00500379"/>
    <w:rsid w:val="005227AC"/>
    <w:rsid w:val="0052549A"/>
    <w:rsid w:val="00530E4A"/>
    <w:rsid w:val="005323CA"/>
    <w:rsid w:val="00533614"/>
    <w:rsid w:val="00551AD2"/>
    <w:rsid w:val="0055704B"/>
    <w:rsid w:val="00567024"/>
    <w:rsid w:val="005674B2"/>
    <w:rsid w:val="005724E9"/>
    <w:rsid w:val="0057457A"/>
    <w:rsid w:val="00574B58"/>
    <w:rsid w:val="00575467"/>
    <w:rsid w:val="005945E8"/>
    <w:rsid w:val="005A3793"/>
    <w:rsid w:val="005E227B"/>
    <w:rsid w:val="005F644F"/>
    <w:rsid w:val="00607779"/>
    <w:rsid w:val="00623431"/>
    <w:rsid w:val="0062722E"/>
    <w:rsid w:val="00631E42"/>
    <w:rsid w:val="006365CC"/>
    <w:rsid w:val="00644426"/>
    <w:rsid w:val="006508BF"/>
    <w:rsid w:val="00653E0A"/>
    <w:rsid w:val="006638DF"/>
    <w:rsid w:val="0066568C"/>
    <w:rsid w:val="00683418"/>
    <w:rsid w:val="0068590A"/>
    <w:rsid w:val="006A0E07"/>
    <w:rsid w:val="006B63AC"/>
    <w:rsid w:val="006C7732"/>
    <w:rsid w:val="006E7847"/>
    <w:rsid w:val="006E7B81"/>
    <w:rsid w:val="006F1603"/>
    <w:rsid w:val="006F6E2C"/>
    <w:rsid w:val="00701425"/>
    <w:rsid w:val="00705C4A"/>
    <w:rsid w:val="00711536"/>
    <w:rsid w:val="00723855"/>
    <w:rsid w:val="007262BA"/>
    <w:rsid w:val="007460E9"/>
    <w:rsid w:val="00760F7D"/>
    <w:rsid w:val="00761832"/>
    <w:rsid w:val="00761F23"/>
    <w:rsid w:val="00793482"/>
    <w:rsid w:val="0079566B"/>
    <w:rsid w:val="007B4263"/>
    <w:rsid w:val="007D31C1"/>
    <w:rsid w:val="0080284B"/>
    <w:rsid w:val="00815D92"/>
    <w:rsid w:val="008430F9"/>
    <w:rsid w:val="00856C63"/>
    <w:rsid w:val="00885759"/>
    <w:rsid w:val="008B0B80"/>
    <w:rsid w:val="008B1DC6"/>
    <w:rsid w:val="008B39F4"/>
    <w:rsid w:val="008C4836"/>
    <w:rsid w:val="008C6828"/>
    <w:rsid w:val="008D0706"/>
    <w:rsid w:val="008E00DE"/>
    <w:rsid w:val="008E0CE4"/>
    <w:rsid w:val="008E2F68"/>
    <w:rsid w:val="008E5D42"/>
    <w:rsid w:val="008F5484"/>
    <w:rsid w:val="0090672E"/>
    <w:rsid w:val="009204A2"/>
    <w:rsid w:val="00923358"/>
    <w:rsid w:val="009306FF"/>
    <w:rsid w:val="009354D9"/>
    <w:rsid w:val="00946361"/>
    <w:rsid w:val="0094642E"/>
    <w:rsid w:val="009526AC"/>
    <w:rsid w:val="00956E15"/>
    <w:rsid w:val="00993964"/>
    <w:rsid w:val="009A0C8F"/>
    <w:rsid w:val="009A614B"/>
    <w:rsid w:val="009B1BFA"/>
    <w:rsid w:val="009C1231"/>
    <w:rsid w:val="009C2531"/>
    <w:rsid w:val="009C7A9D"/>
    <w:rsid w:val="009E1D4F"/>
    <w:rsid w:val="009E2FFA"/>
    <w:rsid w:val="009F38BF"/>
    <w:rsid w:val="009F5728"/>
    <w:rsid w:val="009F7A52"/>
    <w:rsid w:val="00A0134B"/>
    <w:rsid w:val="00A01867"/>
    <w:rsid w:val="00A1272C"/>
    <w:rsid w:val="00A153C0"/>
    <w:rsid w:val="00A171B9"/>
    <w:rsid w:val="00A273C8"/>
    <w:rsid w:val="00A3095C"/>
    <w:rsid w:val="00A3368E"/>
    <w:rsid w:val="00A36555"/>
    <w:rsid w:val="00A55E4D"/>
    <w:rsid w:val="00A64217"/>
    <w:rsid w:val="00A65E46"/>
    <w:rsid w:val="00A6745A"/>
    <w:rsid w:val="00A90A51"/>
    <w:rsid w:val="00A92940"/>
    <w:rsid w:val="00AA3B6D"/>
    <w:rsid w:val="00AC5F46"/>
    <w:rsid w:val="00AE7668"/>
    <w:rsid w:val="00B01FF0"/>
    <w:rsid w:val="00B05828"/>
    <w:rsid w:val="00B07057"/>
    <w:rsid w:val="00B12A69"/>
    <w:rsid w:val="00B30412"/>
    <w:rsid w:val="00B32CE1"/>
    <w:rsid w:val="00B638A4"/>
    <w:rsid w:val="00B72727"/>
    <w:rsid w:val="00B75ECE"/>
    <w:rsid w:val="00B76FA3"/>
    <w:rsid w:val="00B83E03"/>
    <w:rsid w:val="00B84500"/>
    <w:rsid w:val="00B92936"/>
    <w:rsid w:val="00B93BB2"/>
    <w:rsid w:val="00B946B6"/>
    <w:rsid w:val="00BA1E52"/>
    <w:rsid w:val="00BE252F"/>
    <w:rsid w:val="00BE6AC6"/>
    <w:rsid w:val="00BF0458"/>
    <w:rsid w:val="00C1608B"/>
    <w:rsid w:val="00C20721"/>
    <w:rsid w:val="00C36EA1"/>
    <w:rsid w:val="00C65A03"/>
    <w:rsid w:val="00C80E6C"/>
    <w:rsid w:val="00C87640"/>
    <w:rsid w:val="00C90A96"/>
    <w:rsid w:val="00C9779B"/>
    <w:rsid w:val="00CA1994"/>
    <w:rsid w:val="00CB18DE"/>
    <w:rsid w:val="00CD1D03"/>
    <w:rsid w:val="00CF7E2C"/>
    <w:rsid w:val="00D152C3"/>
    <w:rsid w:val="00D32C82"/>
    <w:rsid w:val="00D37393"/>
    <w:rsid w:val="00D64E64"/>
    <w:rsid w:val="00D64F59"/>
    <w:rsid w:val="00D72C45"/>
    <w:rsid w:val="00D751DB"/>
    <w:rsid w:val="00D76593"/>
    <w:rsid w:val="00D8189D"/>
    <w:rsid w:val="00D85532"/>
    <w:rsid w:val="00D95574"/>
    <w:rsid w:val="00DA0FAE"/>
    <w:rsid w:val="00DB131E"/>
    <w:rsid w:val="00DC0E80"/>
    <w:rsid w:val="00DC49D7"/>
    <w:rsid w:val="00DC51A6"/>
    <w:rsid w:val="00DC6CD8"/>
    <w:rsid w:val="00DC77B0"/>
    <w:rsid w:val="00DC799C"/>
    <w:rsid w:val="00DD3930"/>
    <w:rsid w:val="00DD6CAC"/>
    <w:rsid w:val="00DE29E7"/>
    <w:rsid w:val="00DF620A"/>
    <w:rsid w:val="00E01EC7"/>
    <w:rsid w:val="00E067A9"/>
    <w:rsid w:val="00E37A17"/>
    <w:rsid w:val="00E416DF"/>
    <w:rsid w:val="00E53793"/>
    <w:rsid w:val="00E637B1"/>
    <w:rsid w:val="00E80A55"/>
    <w:rsid w:val="00E8617D"/>
    <w:rsid w:val="00E96469"/>
    <w:rsid w:val="00E97DB2"/>
    <w:rsid w:val="00EB5EDE"/>
    <w:rsid w:val="00EC29F4"/>
    <w:rsid w:val="00EC6AC9"/>
    <w:rsid w:val="00ED37E4"/>
    <w:rsid w:val="00ED4283"/>
    <w:rsid w:val="00EF6CB7"/>
    <w:rsid w:val="00F02B66"/>
    <w:rsid w:val="00F04C14"/>
    <w:rsid w:val="00F072B3"/>
    <w:rsid w:val="00F1614C"/>
    <w:rsid w:val="00F20D3B"/>
    <w:rsid w:val="00F238E2"/>
    <w:rsid w:val="00F51831"/>
    <w:rsid w:val="00F60865"/>
    <w:rsid w:val="00F6188A"/>
    <w:rsid w:val="00F65AB5"/>
    <w:rsid w:val="00F734E5"/>
    <w:rsid w:val="00F753C6"/>
    <w:rsid w:val="00F8304A"/>
    <w:rsid w:val="00FA720D"/>
    <w:rsid w:val="00FB3F61"/>
    <w:rsid w:val="00FB67AA"/>
    <w:rsid w:val="00FC3809"/>
    <w:rsid w:val="00FE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0380BC"/>
  <w15:docId w15:val="{C3A0F16E-FE5C-4AEA-89BA-5737E628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E4"/>
  </w:style>
  <w:style w:type="paragraph" w:styleId="Footer">
    <w:name w:val="footer"/>
    <w:basedOn w:val="Normal"/>
    <w:link w:val="FooterChar"/>
    <w:uiPriority w:val="99"/>
    <w:unhideWhenUsed/>
    <w:rsid w:val="00ED3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E4"/>
  </w:style>
  <w:style w:type="table" w:customStyle="1" w:styleId="GridTable3-Accent11">
    <w:name w:val="Grid Table 3 - Accent 11"/>
    <w:basedOn w:val="TableNormal"/>
    <w:uiPriority w:val="48"/>
    <w:rsid w:val="009E2F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9E2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1Light1">
    <w:name w:val="Grid Table 1 Light1"/>
    <w:basedOn w:val="TableNormal"/>
    <w:uiPriority w:val="46"/>
    <w:rsid w:val="009E2F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3B6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6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7E8C-56D5-4F77-B142-43D1FF77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Dhafer Al-Shehri</dc:creator>
  <cp:lastModifiedBy>Mohammed Khalil Saeed Salih</cp:lastModifiedBy>
  <cp:revision>4</cp:revision>
  <cp:lastPrinted>2020-01-02T10:25:00Z</cp:lastPrinted>
  <dcterms:created xsi:type="dcterms:W3CDTF">2020-01-22T04:45:00Z</dcterms:created>
  <dcterms:modified xsi:type="dcterms:W3CDTF">2021-02-24T10:14:00Z</dcterms:modified>
</cp:coreProperties>
</file>